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393B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393B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393BB9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</w:t>
            </w:r>
            <w:r w:rsidR="00393B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9842C2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96375D" w:rsidRDefault="0096375D" w:rsidP="0096375D">
      <w:pPr>
        <w:pStyle w:val="ae"/>
        <w:tabs>
          <w:tab w:val="center" w:pos="4677"/>
          <w:tab w:val="left" w:pos="8535"/>
        </w:tabs>
        <w:suppressAutoHyphens/>
        <w:jc w:val="left"/>
        <w:rPr>
          <w:b/>
          <w:color w:val="0000FF"/>
          <w:szCs w:val="28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8800D6">
        <w:rPr>
          <w:rFonts w:ascii="Times New Roman" w:hAnsi="Times New Roman" w:cs="Times New Roman"/>
          <w:b/>
          <w:color w:val="0000FF"/>
          <w:sz w:val="24"/>
          <w:szCs w:val="24"/>
        </w:rPr>
        <w:t>10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</w:t>
      </w:r>
      <w:r w:rsidR="0096375D">
        <w:rPr>
          <w:rFonts w:ascii="Times New Roman" w:hAnsi="Times New Roman" w:cs="Times New Roman"/>
          <w:b/>
          <w:color w:val="0000FF"/>
          <w:sz w:val="24"/>
          <w:szCs w:val="24"/>
        </w:rPr>
        <w:t>ЕП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/1</w:t>
      </w:r>
      <w:r w:rsidR="005E0D0D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6804" w:type="dxa"/>
          </w:tcPr>
          <w:p w:rsidR="00531D9D" w:rsidRPr="00B3607A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у единственного поставщика (исполнителя, подрядчика) –</w:t>
            </w: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B3607A" w:rsidRDefault="00531D9D" w:rsidP="00531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, в соответствии с п. 7 радела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утвержденного наблюдательным советом государственного автономного учреждения здравоохранения «Областной центр врачебной косметологии» (Протокол заседания наблюдательного совета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от 10 июля 2012 года № 1)</w:t>
            </w:r>
          </w:p>
          <w:p w:rsidR="00736850" w:rsidRPr="00B3607A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1311C6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(ГАУЗ «ОЦВК»)</w:t>
            </w:r>
          </w:p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адрес: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664003, г. Иркутск, ул. Фурье, 2</w:t>
            </w:r>
          </w:p>
          <w:p w:rsidR="00FD10DA" w:rsidRPr="00B3607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Контактный телефон: (3952) 20-13-68</w:t>
            </w:r>
          </w:p>
          <w:p w:rsidR="007A6973" w:rsidRPr="00B3607A" w:rsidRDefault="00E54134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Федуленко Ирина Валерьевна</w:t>
            </w:r>
          </w:p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hyperlink r:id="rId11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zakupki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ocvk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0015F9" w:rsidRPr="00B3607A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6804" w:type="dxa"/>
          </w:tcPr>
          <w:p w:rsidR="007953F0" w:rsidRPr="007953F0" w:rsidRDefault="00704243" w:rsidP="007953F0">
            <w:pPr>
              <w:pStyle w:val="ae"/>
              <w:suppressAutoHyphens/>
              <w:jc w:val="lef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И</w:t>
            </w:r>
            <w:r w:rsidRPr="00704243">
              <w:rPr>
                <w:b/>
                <w:color w:val="0000FF"/>
                <w:sz w:val="20"/>
                <w:szCs w:val="20"/>
              </w:rPr>
              <w:t xml:space="preserve">зготовление и размещение информационных материалов </w:t>
            </w:r>
            <w:r w:rsidR="007953F0" w:rsidRPr="007953F0">
              <w:rPr>
                <w:b/>
                <w:color w:val="0000FF"/>
                <w:sz w:val="20"/>
                <w:szCs w:val="20"/>
              </w:rPr>
              <w:t>для нужд  ГАУЗ «ОЦВК»</w:t>
            </w:r>
          </w:p>
          <w:p w:rsidR="007A6973" w:rsidRPr="00B3607A" w:rsidRDefault="001311C6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  <w:p w:rsidR="00531D9D" w:rsidRPr="00B3607A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70424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r w:rsidR="00704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оказания </w:t>
            </w:r>
            <w:r w:rsidR="00236F64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6804" w:type="dxa"/>
          </w:tcPr>
          <w:p w:rsidR="007A6973" w:rsidRDefault="00704243" w:rsidP="00B3607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70424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г. Иркутск, ул. Фурье, 2 (ГАУЗ «ОЦВК»)</w:t>
            </w:r>
          </w:p>
          <w:p w:rsidR="002F3D9B" w:rsidRPr="00B3607A" w:rsidRDefault="002F3D9B" w:rsidP="00B3607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6804" w:type="dxa"/>
          </w:tcPr>
          <w:p w:rsidR="007A6973" w:rsidRPr="00704243" w:rsidRDefault="00704243" w:rsidP="008800D6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70424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="008800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</w:t>
            </w:r>
            <w:r w:rsidRPr="0070424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000 </w:t>
            </w:r>
            <w:r w:rsidRPr="0070424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(Двадцать</w:t>
            </w:r>
            <w:r w:rsidR="008800D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три</w:t>
            </w:r>
            <w:r w:rsidRPr="0070424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тысяч</w:t>
            </w:r>
            <w:r w:rsidR="009842C2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и</w:t>
            </w:r>
            <w:bookmarkStart w:id="0" w:name="_GoBack"/>
            <w:bookmarkEnd w:id="0"/>
            <w:r w:rsidRPr="0070424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) рублей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00 коп.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Срок, место и порядок предоставления документации </w:t>
            </w:r>
            <w:r w:rsidR="0051622C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о закупке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закупке размещается на официальном сайте </w:t>
            </w:r>
            <w:hyperlink r:id="rId12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www.zakupki.gov.ru</w:t>
              </w:r>
            </w:hyperlink>
          </w:p>
          <w:p w:rsidR="002F3D9B" w:rsidRPr="00B3607A" w:rsidRDefault="00761DEE" w:rsidP="00897F3C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>окументаци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предоставляется Заказчиком на бумажном носителе единственному поставщику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, с которым заключается договор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без взимания платы </w:t>
            </w:r>
            <w:r w:rsidR="007A6973" w:rsidRPr="00B3607A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  <w:r w:rsidR="009A73C3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973" w:rsidRPr="00B3607A">
              <w:rPr>
                <w:rFonts w:ascii="Times New Roman" w:hAnsi="Times New Roman" w:cs="Times New Roman"/>
                <w:b/>
                <w:iCs/>
                <w:color w:val="0000FF"/>
                <w:sz w:val="20"/>
                <w:szCs w:val="20"/>
              </w:rPr>
              <w:t>г. Иркутск, ул.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Свердлова, 36 (ТЦ «Сезон»), офис 45</w:t>
            </w:r>
            <w:r w:rsidR="00897F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, в рабочие дни с 9.00 часов до 13.00 и с 14.00 до 17.00 часов</w:t>
            </w:r>
            <w:r w:rsidR="00236F64" w:rsidRPr="00B36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(Иркутское время)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804" w:type="dxa"/>
          </w:tcPr>
          <w:p w:rsidR="009A73C3" w:rsidRPr="00B3607A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Не требуется для данного </w:t>
            </w:r>
            <w:r w:rsidR="00236F64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способа 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3"/>
      <w:footerReference w:type="default" r:id="rId14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13" w:rsidRDefault="00670513" w:rsidP="00CB04DA">
      <w:pPr>
        <w:spacing w:after="0" w:line="240" w:lineRule="auto"/>
      </w:pPr>
      <w:r>
        <w:separator/>
      </w:r>
    </w:p>
  </w:endnote>
  <w:endnote w:type="continuationSeparator" w:id="0">
    <w:p w:rsidR="00670513" w:rsidRDefault="00670513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6E61680"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704243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13" w:rsidRDefault="00670513" w:rsidP="00CB04DA">
      <w:pPr>
        <w:spacing w:after="0" w:line="240" w:lineRule="auto"/>
      </w:pPr>
      <w:r>
        <w:separator/>
      </w:r>
    </w:p>
  </w:footnote>
  <w:footnote w:type="continuationSeparator" w:id="0">
    <w:p w:rsidR="00670513" w:rsidRDefault="00670513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1010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B3607A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 №</w:t>
              </w:r>
              <w:r w:rsidR="00B3607A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9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5395C"/>
    <w:rsid w:val="000711F1"/>
    <w:rsid w:val="0008392E"/>
    <w:rsid w:val="000B388A"/>
    <w:rsid w:val="000B7252"/>
    <w:rsid w:val="000D1D72"/>
    <w:rsid w:val="000D48B5"/>
    <w:rsid w:val="000E0CB3"/>
    <w:rsid w:val="000E20FB"/>
    <w:rsid w:val="000F099B"/>
    <w:rsid w:val="001209D3"/>
    <w:rsid w:val="001311C6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E5EF7"/>
    <w:rsid w:val="001F3421"/>
    <w:rsid w:val="001F42A6"/>
    <w:rsid w:val="00205A5D"/>
    <w:rsid w:val="00232559"/>
    <w:rsid w:val="00236F64"/>
    <w:rsid w:val="00251F55"/>
    <w:rsid w:val="00255BEA"/>
    <w:rsid w:val="00282A16"/>
    <w:rsid w:val="002A32DD"/>
    <w:rsid w:val="002C71FE"/>
    <w:rsid w:val="002D7CFD"/>
    <w:rsid w:val="002F3D9B"/>
    <w:rsid w:val="0033336F"/>
    <w:rsid w:val="00340893"/>
    <w:rsid w:val="003428C4"/>
    <w:rsid w:val="0036716D"/>
    <w:rsid w:val="003714A0"/>
    <w:rsid w:val="00380854"/>
    <w:rsid w:val="0038095A"/>
    <w:rsid w:val="00385894"/>
    <w:rsid w:val="003907DB"/>
    <w:rsid w:val="00393BB9"/>
    <w:rsid w:val="003B3D1C"/>
    <w:rsid w:val="003D23F9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83861"/>
    <w:rsid w:val="004B60B6"/>
    <w:rsid w:val="004B662F"/>
    <w:rsid w:val="004F40C7"/>
    <w:rsid w:val="004F61C6"/>
    <w:rsid w:val="00502E96"/>
    <w:rsid w:val="0051622C"/>
    <w:rsid w:val="00531D9D"/>
    <w:rsid w:val="005429A0"/>
    <w:rsid w:val="00550038"/>
    <w:rsid w:val="00554975"/>
    <w:rsid w:val="00554FB6"/>
    <w:rsid w:val="005569B0"/>
    <w:rsid w:val="00583E6B"/>
    <w:rsid w:val="005936F1"/>
    <w:rsid w:val="005B2728"/>
    <w:rsid w:val="005B3E23"/>
    <w:rsid w:val="005D1065"/>
    <w:rsid w:val="005D7BA8"/>
    <w:rsid w:val="005E0D0D"/>
    <w:rsid w:val="005F46D1"/>
    <w:rsid w:val="006016AD"/>
    <w:rsid w:val="00601C80"/>
    <w:rsid w:val="00617A5E"/>
    <w:rsid w:val="00635589"/>
    <w:rsid w:val="00666CF2"/>
    <w:rsid w:val="00670513"/>
    <w:rsid w:val="0067454C"/>
    <w:rsid w:val="006D257F"/>
    <w:rsid w:val="006E0E75"/>
    <w:rsid w:val="006E2681"/>
    <w:rsid w:val="006F30B0"/>
    <w:rsid w:val="00700D7F"/>
    <w:rsid w:val="00703266"/>
    <w:rsid w:val="00704243"/>
    <w:rsid w:val="00736850"/>
    <w:rsid w:val="007427F4"/>
    <w:rsid w:val="00745048"/>
    <w:rsid w:val="00761DEE"/>
    <w:rsid w:val="007953F0"/>
    <w:rsid w:val="007A5A11"/>
    <w:rsid w:val="007A6212"/>
    <w:rsid w:val="007A6973"/>
    <w:rsid w:val="00826358"/>
    <w:rsid w:val="00850793"/>
    <w:rsid w:val="008537CD"/>
    <w:rsid w:val="00860F9F"/>
    <w:rsid w:val="008800D6"/>
    <w:rsid w:val="008841F5"/>
    <w:rsid w:val="00897F3C"/>
    <w:rsid w:val="008B2438"/>
    <w:rsid w:val="008C2F26"/>
    <w:rsid w:val="008D6746"/>
    <w:rsid w:val="008F32BB"/>
    <w:rsid w:val="00913F81"/>
    <w:rsid w:val="00932CDE"/>
    <w:rsid w:val="0096375D"/>
    <w:rsid w:val="00972962"/>
    <w:rsid w:val="009842C2"/>
    <w:rsid w:val="00985E11"/>
    <w:rsid w:val="009902D1"/>
    <w:rsid w:val="009A61EF"/>
    <w:rsid w:val="009A73C3"/>
    <w:rsid w:val="009C72A1"/>
    <w:rsid w:val="009D68B8"/>
    <w:rsid w:val="009E4A24"/>
    <w:rsid w:val="00A06D2A"/>
    <w:rsid w:val="00A2563D"/>
    <w:rsid w:val="00A31C7E"/>
    <w:rsid w:val="00AC3789"/>
    <w:rsid w:val="00AC41C1"/>
    <w:rsid w:val="00B10FC0"/>
    <w:rsid w:val="00B14951"/>
    <w:rsid w:val="00B277D3"/>
    <w:rsid w:val="00B355F0"/>
    <w:rsid w:val="00B3607A"/>
    <w:rsid w:val="00B4302D"/>
    <w:rsid w:val="00B47CCA"/>
    <w:rsid w:val="00B57334"/>
    <w:rsid w:val="00B57ECE"/>
    <w:rsid w:val="00B646E7"/>
    <w:rsid w:val="00B73A3B"/>
    <w:rsid w:val="00B73CDC"/>
    <w:rsid w:val="00B8313B"/>
    <w:rsid w:val="00BA6C02"/>
    <w:rsid w:val="00BC0F87"/>
    <w:rsid w:val="00BD37BC"/>
    <w:rsid w:val="00BE256B"/>
    <w:rsid w:val="00C13FEB"/>
    <w:rsid w:val="00C17322"/>
    <w:rsid w:val="00C227CC"/>
    <w:rsid w:val="00C46905"/>
    <w:rsid w:val="00C536A5"/>
    <w:rsid w:val="00C6215D"/>
    <w:rsid w:val="00C640DD"/>
    <w:rsid w:val="00C941D9"/>
    <w:rsid w:val="00CA3032"/>
    <w:rsid w:val="00CB04DA"/>
    <w:rsid w:val="00CB7BCF"/>
    <w:rsid w:val="00CC4AE9"/>
    <w:rsid w:val="00CD2167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07822"/>
    <w:rsid w:val="00E16A76"/>
    <w:rsid w:val="00E220E8"/>
    <w:rsid w:val="00E227C1"/>
    <w:rsid w:val="00E23061"/>
    <w:rsid w:val="00E3049E"/>
    <w:rsid w:val="00E35FAA"/>
    <w:rsid w:val="00E54134"/>
    <w:rsid w:val="00E61CB6"/>
    <w:rsid w:val="00E65E02"/>
    <w:rsid w:val="00E7577F"/>
    <w:rsid w:val="00E90259"/>
    <w:rsid w:val="00EC0ABC"/>
    <w:rsid w:val="00EC26E7"/>
    <w:rsid w:val="00ED6B38"/>
    <w:rsid w:val="00EF3B8A"/>
    <w:rsid w:val="00F13F83"/>
    <w:rsid w:val="00F43B66"/>
    <w:rsid w:val="00F4656B"/>
    <w:rsid w:val="00F72E4A"/>
    <w:rsid w:val="00FA16F5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9A267A7-080D-4F08-97E2-F48828B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3A5E50"/>
    <w:rsid w:val="004D43DB"/>
    <w:rsid w:val="005F015D"/>
    <w:rsid w:val="00816EE6"/>
    <w:rsid w:val="009F3B60"/>
    <w:rsid w:val="00C40D64"/>
    <w:rsid w:val="00E33A78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EAA5-B017-4206-B97E-E6777A3C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№9-ЕП/14</vt:lpstr>
    </vt:vector>
  </TitlesOfParts>
  <Company>SPecialiST RePack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№9-ЕП/14</dc:title>
  <dc:creator>НАТАША</dc:creator>
  <cp:lastModifiedBy>buh</cp:lastModifiedBy>
  <cp:revision>11</cp:revision>
  <cp:lastPrinted>2015-05-13T04:08:00Z</cp:lastPrinted>
  <dcterms:created xsi:type="dcterms:W3CDTF">2015-01-27T07:34:00Z</dcterms:created>
  <dcterms:modified xsi:type="dcterms:W3CDTF">2015-05-13T04:14:00Z</dcterms:modified>
</cp:coreProperties>
</file>